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B9DE5" w14:textId="77777777" w:rsidR="0089227A" w:rsidRPr="008A5E02" w:rsidRDefault="00605299" w:rsidP="0089227A">
      <w:pPr>
        <w:spacing w:after="0"/>
        <w:jc w:val="center"/>
        <w:rPr>
          <w:rFonts w:cstheme="minorHAnsi"/>
          <w:b/>
        </w:rPr>
      </w:pPr>
      <w:r>
        <w:rPr>
          <w:rFonts w:cstheme="minorHAnsi"/>
          <w:b/>
        </w:rPr>
        <w:t>Monday, January 29th, 2024</w:t>
      </w:r>
    </w:p>
    <w:p w14:paraId="0FE52E44" w14:textId="77777777" w:rsidR="0089227A" w:rsidRPr="008A5E02" w:rsidRDefault="0089227A" w:rsidP="0089227A">
      <w:pPr>
        <w:spacing w:after="0"/>
        <w:jc w:val="center"/>
        <w:rPr>
          <w:rFonts w:cstheme="minorHAnsi"/>
          <w:b/>
        </w:rPr>
      </w:pPr>
    </w:p>
    <w:p w14:paraId="662C9289" w14:textId="33BEA5ED" w:rsidR="0089227A" w:rsidRPr="008A5E02" w:rsidRDefault="0089227A" w:rsidP="0089227A">
      <w:pPr>
        <w:spacing w:after="0"/>
        <w:rPr>
          <w:rFonts w:cstheme="minorHAnsi"/>
        </w:rPr>
      </w:pPr>
      <w:r>
        <w:rPr>
          <w:rFonts w:cstheme="minorHAnsi"/>
        </w:rPr>
        <w:t xml:space="preserve">The </w:t>
      </w:r>
      <w:r w:rsidR="00AC2BB8">
        <w:rPr>
          <w:rFonts w:cstheme="minorHAnsi"/>
        </w:rPr>
        <w:t>January</w:t>
      </w:r>
      <w:r w:rsidRPr="008A5E02">
        <w:rPr>
          <w:rFonts w:cstheme="minorHAnsi"/>
        </w:rPr>
        <w:t xml:space="preserve"> Site Council meeting was called to order by President, Stephanie Porter.  Members present </w:t>
      </w:r>
      <w:proofErr w:type="gramStart"/>
      <w:r w:rsidRPr="008A5E02">
        <w:rPr>
          <w:rFonts w:cstheme="minorHAnsi"/>
        </w:rPr>
        <w:t>were</w:t>
      </w:r>
      <w:r w:rsidR="00A70B14">
        <w:rPr>
          <w:rFonts w:cstheme="minorHAnsi"/>
        </w:rPr>
        <w:t>:</w:t>
      </w:r>
      <w:proofErr w:type="gramEnd"/>
      <w:r w:rsidR="00DB6D5C">
        <w:rPr>
          <w:rFonts w:cstheme="minorHAnsi"/>
        </w:rPr>
        <w:t xml:space="preserve"> </w:t>
      </w:r>
      <w:r w:rsidR="0030258D">
        <w:rPr>
          <w:rFonts w:cstheme="minorHAnsi"/>
        </w:rPr>
        <w:t xml:space="preserve"> </w:t>
      </w:r>
      <w:r>
        <w:rPr>
          <w:rFonts w:cstheme="minorHAnsi"/>
        </w:rPr>
        <w:t>Lynn Feldmann,</w:t>
      </w:r>
      <w:r w:rsidR="00AC2BB8">
        <w:rPr>
          <w:rFonts w:cstheme="minorHAnsi"/>
        </w:rPr>
        <w:t xml:space="preserve"> Lynne Easter, Megan Gronewoller, Amber Quayle,</w:t>
      </w:r>
      <w:r>
        <w:rPr>
          <w:rFonts w:cstheme="minorHAnsi"/>
        </w:rPr>
        <w:t xml:space="preserve"> Kim Martin, Amanda Schwerman, Luke Long, Julia Rabe, Charle Green, Chrissie Harris</w:t>
      </w:r>
      <w:r w:rsidR="00AC2BB8">
        <w:rPr>
          <w:rFonts w:cstheme="minorHAnsi"/>
        </w:rPr>
        <w:t>, Leanne Linton</w:t>
      </w:r>
      <w:r>
        <w:rPr>
          <w:rFonts w:cstheme="minorHAnsi"/>
        </w:rPr>
        <w:t xml:space="preserve"> and Janet Porter.</w:t>
      </w:r>
      <w:r w:rsidR="00AC2BB8">
        <w:rPr>
          <w:rFonts w:cstheme="minorHAnsi"/>
        </w:rPr>
        <w:t xml:space="preserve">  Guest Nora Rhoades was also present.</w:t>
      </w:r>
      <w:r>
        <w:rPr>
          <w:rFonts w:cstheme="minorHAnsi"/>
        </w:rPr>
        <w:t xml:space="preserve">  </w:t>
      </w:r>
      <w:r w:rsidRPr="008A5E02">
        <w:rPr>
          <w:rFonts w:cstheme="minorHAnsi"/>
        </w:rPr>
        <w:t xml:space="preserve">Minutes of the previous </w:t>
      </w:r>
      <w:r>
        <w:rPr>
          <w:rFonts w:cstheme="minorHAnsi"/>
        </w:rPr>
        <w:t xml:space="preserve">meeting were reviewed.  </w:t>
      </w:r>
      <w:r w:rsidR="00AC2BB8">
        <w:rPr>
          <w:rFonts w:cstheme="minorHAnsi"/>
        </w:rPr>
        <w:t>Leanne</w:t>
      </w:r>
      <w:r w:rsidRPr="008A5E02">
        <w:rPr>
          <w:rFonts w:cstheme="minorHAnsi"/>
        </w:rPr>
        <w:t xml:space="preserve"> moved to approve the </w:t>
      </w:r>
      <w:r>
        <w:rPr>
          <w:rFonts w:cstheme="minorHAnsi"/>
        </w:rPr>
        <w:t xml:space="preserve">minutes; </w:t>
      </w:r>
      <w:r w:rsidR="00AC2BB8">
        <w:rPr>
          <w:rFonts w:cstheme="minorHAnsi"/>
        </w:rPr>
        <w:t>Chrissie</w:t>
      </w:r>
      <w:r w:rsidRPr="008A5E02">
        <w:rPr>
          <w:rFonts w:cstheme="minorHAnsi"/>
        </w:rPr>
        <w:t xml:space="preserve"> seconded.  Motion carried.</w:t>
      </w:r>
    </w:p>
    <w:p w14:paraId="56FE7593" w14:textId="77777777" w:rsidR="0089227A" w:rsidRPr="008A5E02" w:rsidRDefault="0089227A" w:rsidP="0089227A">
      <w:pPr>
        <w:spacing w:after="0"/>
        <w:rPr>
          <w:rFonts w:cstheme="minorHAnsi"/>
        </w:rPr>
      </w:pPr>
    </w:p>
    <w:p w14:paraId="7AF16024" w14:textId="77777777" w:rsidR="0089227A" w:rsidRDefault="0089227A" w:rsidP="0089227A">
      <w:pPr>
        <w:spacing w:after="0"/>
        <w:rPr>
          <w:rFonts w:cstheme="minorHAnsi"/>
          <w:b/>
        </w:rPr>
      </w:pPr>
      <w:r w:rsidRPr="005E0753">
        <w:rPr>
          <w:rFonts w:cstheme="minorHAnsi"/>
          <w:b/>
        </w:rPr>
        <w:t>Principal’s Report</w:t>
      </w:r>
    </w:p>
    <w:p w14:paraId="0570E0C5" w14:textId="33F056E1" w:rsidR="0089227A" w:rsidRDefault="00DB6D5C" w:rsidP="0089227A">
      <w:pPr>
        <w:spacing w:after="0"/>
        <w:rPr>
          <w:rFonts w:cstheme="minorHAnsi"/>
        </w:rPr>
      </w:pPr>
      <w:r>
        <w:rPr>
          <w:rFonts w:cstheme="minorHAnsi"/>
        </w:rPr>
        <w:t xml:space="preserve">Mrs. Porter announced that </w:t>
      </w:r>
      <w:r w:rsidR="00A70B14">
        <w:rPr>
          <w:rFonts w:cstheme="minorHAnsi"/>
        </w:rPr>
        <w:t>there is a</w:t>
      </w:r>
      <w:r w:rsidR="00A80B5A">
        <w:rPr>
          <w:rFonts w:cstheme="minorHAnsi"/>
        </w:rPr>
        <w:t xml:space="preserve"> Foundation for Future Generations Community Meeting tonight, Monday, January 29</w:t>
      </w:r>
      <w:r w:rsidR="00A80B5A" w:rsidRPr="00A80B5A">
        <w:rPr>
          <w:rFonts w:cstheme="minorHAnsi"/>
          <w:vertAlign w:val="superscript"/>
        </w:rPr>
        <w:t>th</w:t>
      </w:r>
      <w:r w:rsidR="00A80B5A">
        <w:rPr>
          <w:rFonts w:cstheme="minorHAnsi"/>
        </w:rPr>
        <w:t xml:space="preserve"> at the Beloit High School.  The next two meetings are Monday, February 19</w:t>
      </w:r>
      <w:r w:rsidR="00A80B5A" w:rsidRPr="00A80B5A">
        <w:rPr>
          <w:rFonts w:cstheme="minorHAnsi"/>
          <w:vertAlign w:val="superscript"/>
        </w:rPr>
        <w:t>th</w:t>
      </w:r>
      <w:r w:rsidR="00A80B5A">
        <w:rPr>
          <w:rFonts w:cstheme="minorHAnsi"/>
        </w:rPr>
        <w:t xml:space="preserve"> at the St. John’s Cafeteria and Monday, March 4</w:t>
      </w:r>
      <w:r w:rsidR="00A80B5A" w:rsidRPr="00A80B5A">
        <w:rPr>
          <w:rFonts w:cstheme="minorHAnsi"/>
          <w:vertAlign w:val="superscript"/>
        </w:rPr>
        <w:t>th</w:t>
      </w:r>
      <w:r w:rsidR="00A80B5A">
        <w:rPr>
          <w:rFonts w:cstheme="minorHAnsi"/>
        </w:rPr>
        <w:t xml:space="preserve"> at Beloit Elementary School.  The meeting at BES will include a performance by the Super Singers, tours of the building and more.  More information about the USD 273 Bond 2024 can be found on the website at foundationforfuturegen.org or the Facebook page, Foundation for Future Generations.  Ballots are due by April 18</w:t>
      </w:r>
      <w:r w:rsidR="00A80B5A" w:rsidRPr="00A80B5A">
        <w:rPr>
          <w:rFonts w:cstheme="minorHAnsi"/>
          <w:vertAlign w:val="superscript"/>
        </w:rPr>
        <w:t>th</w:t>
      </w:r>
      <w:r w:rsidR="00A80B5A">
        <w:rPr>
          <w:rFonts w:cstheme="minorHAnsi"/>
        </w:rPr>
        <w:t>.</w:t>
      </w:r>
    </w:p>
    <w:p w14:paraId="12F0487E" w14:textId="120C6AFF" w:rsidR="00A80B5A" w:rsidRDefault="00A80B5A" w:rsidP="0089227A">
      <w:pPr>
        <w:spacing w:after="0"/>
        <w:rPr>
          <w:rFonts w:cstheme="minorHAnsi"/>
        </w:rPr>
      </w:pPr>
      <w:r>
        <w:rPr>
          <w:rFonts w:cstheme="minorHAnsi"/>
        </w:rPr>
        <w:tab/>
        <w:t>The 3</w:t>
      </w:r>
      <w:r w:rsidRPr="00A80B5A">
        <w:rPr>
          <w:rFonts w:cstheme="minorHAnsi"/>
          <w:vertAlign w:val="superscript"/>
        </w:rPr>
        <w:t>rd</w:t>
      </w:r>
      <w:r>
        <w:rPr>
          <w:rFonts w:cstheme="minorHAnsi"/>
        </w:rPr>
        <w:t xml:space="preserve"> grade program was</w:t>
      </w:r>
      <w:r w:rsidR="00A70B14">
        <w:rPr>
          <w:rFonts w:cstheme="minorHAnsi"/>
        </w:rPr>
        <w:t xml:space="preserve"> held</w:t>
      </w:r>
      <w:r>
        <w:rPr>
          <w:rFonts w:cstheme="minorHAnsi"/>
        </w:rPr>
        <w:t xml:space="preserve"> on January 26</w:t>
      </w:r>
      <w:r w:rsidRPr="00A80B5A">
        <w:rPr>
          <w:rFonts w:cstheme="minorHAnsi"/>
          <w:vertAlign w:val="superscript"/>
        </w:rPr>
        <w:t>th</w:t>
      </w:r>
      <w:r>
        <w:rPr>
          <w:rFonts w:cstheme="minorHAnsi"/>
        </w:rPr>
        <w:t>.  The Student Senate from the NCK Vo-Tech College visited BES on January 29</w:t>
      </w:r>
      <w:r w:rsidRPr="00A80B5A">
        <w:rPr>
          <w:rFonts w:cstheme="minorHAnsi"/>
          <w:vertAlign w:val="superscript"/>
        </w:rPr>
        <w:t>th</w:t>
      </w:r>
      <w:r>
        <w:rPr>
          <w:rFonts w:cstheme="minorHAnsi"/>
        </w:rPr>
        <w:t xml:space="preserve"> over the lunch hour to interact and visit with the elementary students.  On January 31</w:t>
      </w:r>
      <w:r w:rsidRPr="00A80B5A">
        <w:rPr>
          <w:rFonts w:cstheme="minorHAnsi"/>
          <w:vertAlign w:val="superscript"/>
        </w:rPr>
        <w:t>st</w:t>
      </w:r>
      <w:r>
        <w:rPr>
          <w:rFonts w:cstheme="minorHAnsi"/>
        </w:rPr>
        <w:t xml:space="preserve">, the </w:t>
      </w:r>
      <w:r w:rsidR="00EA78CB">
        <w:rPr>
          <w:rFonts w:cstheme="minorHAnsi"/>
        </w:rPr>
        <w:t>Keys to Success Assembly will highlight the character trait of responsibility.  The Mitchell County Spelling Bee is on February 7</w:t>
      </w:r>
      <w:r w:rsidR="00EA78CB" w:rsidRPr="00EA78CB">
        <w:rPr>
          <w:rFonts w:cstheme="minorHAnsi"/>
          <w:vertAlign w:val="superscript"/>
        </w:rPr>
        <w:t>th</w:t>
      </w:r>
      <w:r w:rsidR="00EA78CB">
        <w:rPr>
          <w:rFonts w:cstheme="minorHAnsi"/>
        </w:rPr>
        <w:t xml:space="preserve"> at St. John’s.  BES will send five students from 5</w:t>
      </w:r>
      <w:r w:rsidR="00EA78CB" w:rsidRPr="00EA78CB">
        <w:rPr>
          <w:rFonts w:cstheme="minorHAnsi"/>
          <w:vertAlign w:val="superscript"/>
        </w:rPr>
        <w:t>th</w:t>
      </w:r>
      <w:r w:rsidR="00EA78CB">
        <w:rPr>
          <w:rFonts w:cstheme="minorHAnsi"/>
        </w:rPr>
        <w:t xml:space="preserve"> and 6</w:t>
      </w:r>
      <w:r w:rsidR="00EA78CB" w:rsidRPr="00EA78CB">
        <w:rPr>
          <w:rFonts w:cstheme="minorHAnsi"/>
          <w:vertAlign w:val="superscript"/>
        </w:rPr>
        <w:t>th</w:t>
      </w:r>
      <w:r w:rsidR="00EA78CB">
        <w:rPr>
          <w:rFonts w:cstheme="minorHAnsi"/>
        </w:rPr>
        <w:t xml:space="preserve"> grade.  Parent-Teacher conferences are right around the corner on February 15</w:t>
      </w:r>
      <w:r w:rsidR="00EA78CB" w:rsidRPr="00EA78CB">
        <w:rPr>
          <w:rFonts w:cstheme="minorHAnsi"/>
          <w:vertAlign w:val="superscript"/>
        </w:rPr>
        <w:t>th</w:t>
      </w:r>
      <w:r w:rsidR="00EA78CB">
        <w:rPr>
          <w:rFonts w:cstheme="minorHAnsi"/>
        </w:rPr>
        <w:t>.  Notes will go home soon to remind parents to sign up online for a conference spot.  Mrs. Porter also announced that a Hunter Safety Course is being offered for 6</w:t>
      </w:r>
      <w:r w:rsidR="00EA78CB" w:rsidRPr="00EA78CB">
        <w:rPr>
          <w:rFonts w:cstheme="minorHAnsi"/>
          <w:vertAlign w:val="superscript"/>
        </w:rPr>
        <w:t>th</w:t>
      </w:r>
      <w:r w:rsidR="00EA78CB">
        <w:rPr>
          <w:rFonts w:cstheme="minorHAnsi"/>
        </w:rPr>
        <w:t xml:space="preserve"> graders at BES. </w:t>
      </w:r>
      <w:r w:rsidR="00A70B14">
        <w:rPr>
          <w:rFonts w:cstheme="minorHAnsi"/>
        </w:rPr>
        <w:t xml:space="preserve">  This includes three class sessions and a field day.</w:t>
      </w:r>
    </w:p>
    <w:p w14:paraId="223529BF" w14:textId="4B99F1D3" w:rsidR="00A80B5A" w:rsidRPr="00613BF7" w:rsidRDefault="00A80B5A" w:rsidP="0089227A">
      <w:pPr>
        <w:spacing w:after="0"/>
        <w:rPr>
          <w:rFonts w:cstheme="minorHAnsi"/>
        </w:rPr>
      </w:pPr>
      <w:r>
        <w:rPr>
          <w:rFonts w:cstheme="minorHAnsi"/>
        </w:rPr>
        <w:tab/>
      </w:r>
    </w:p>
    <w:p w14:paraId="566B90E0" w14:textId="77777777" w:rsidR="0089227A" w:rsidRPr="008A5E02" w:rsidRDefault="0089227A" w:rsidP="0089227A">
      <w:pPr>
        <w:spacing w:after="0"/>
        <w:rPr>
          <w:rFonts w:cstheme="minorHAnsi"/>
          <w:b/>
        </w:rPr>
      </w:pPr>
      <w:r w:rsidRPr="008A5E02">
        <w:rPr>
          <w:rFonts w:cstheme="minorHAnsi"/>
          <w:b/>
        </w:rPr>
        <w:t>KESA</w:t>
      </w:r>
    </w:p>
    <w:p w14:paraId="77A1BAC3" w14:textId="6BDF1A18" w:rsidR="0089227A" w:rsidRDefault="0089227A" w:rsidP="0089227A">
      <w:pPr>
        <w:spacing w:after="0"/>
        <w:rPr>
          <w:rFonts w:cstheme="minorHAnsi"/>
        </w:rPr>
      </w:pPr>
      <w:r>
        <w:rPr>
          <w:rFonts w:cstheme="minorHAnsi"/>
        </w:rPr>
        <w:t xml:space="preserve">Mrs. Porter </w:t>
      </w:r>
      <w:r w:rsidR="00AC2BB8">
        <w:rPr>
          <w:rFonts w:cstheme="minorHAnsi"/>
        </w:rPr>
        <w:t>shared a copy of the Accountability Report for 2022-2023 for Beloit USD 273.  This report can also be found online.</w:t>
      </w:r>
    </w:p>
    <w:p w14:paraId="1286BF6E" w14:textId="77777777" w:rsidR="0089227A" w:rsidRPr="008A5E02" w:rsidRDefault="0089227A" w:rsidP="0089227A">
      <w:pPr>
        <w:spacing w:after="0"/>
        <w:rPr>
          <w:rFonts w:cstheme="minorHAnsi"/>
        </w:rPr>
      </w:pPr>
    </w:p>
    <w:p w14:paraId="566AAAB6" w14:textId="77777777" w:rsidR="0089227A" w:rsidRPr="008A5E02" w:rsidRDefault="0089227A" w:rsidP="0089227A">
      <w:pPr>
        <w:spacing w:after="0"/>
        <w:rPr>
          <w:rFonts w:cstheme="minorHAnsi"/>
          <w:b/>
        </w:rPr>
      </w:pPr>
      <w:r w:rsidRPr="008A5E02">
        <w:rPr>
          <w:rFonts w:cstheme="minorHAnsi"/>
          <w:b/>
        </w:rPr>
        <w:t>Friends of BES:</w:t>
      </w:r>
    </w:p>
    <w:p w14:paraId="5523FA75" w14:textId="77777777" w:rsidR="0089227A" w:rsidRDefault="0089227A" w:rsidP="0089227A">
      <w:pPr>
        <w:spacing w:after="0"/>
        <w:rPr>
          <w:rFonts w:cstheme="minorHAnsi"/>
        </w:rPr>
      </w:pPr>
      <w:r w:rsidRPr="008A5E02">
        <w:rPr>
          <w:rFonts w:cstheme="minorHAnsi"/>
        </w:rPr>
        <w:t>Friends for the month:</w:t>
      </w:r>
    </w:p>
    <w:p w14:paraId="604C3B62" w14:textId="77777777" w:rsidR="0089227A" w:rsidRPr="00E8291E" w:rsidRDefault="00605299" w:rsidP="0089227A">
      <w:pPr>
        <w:pStyle w:val="ListParagraph"/>
        <w:numPr>
          <w:ilvl w:val="0"/>
          <w:numId w:val="3"/>
        </w:numPr>
        <w:spacing w:after="0"/>
        <w:rPr>
          <w:rFonts w:cstheme="minorHAnsi"/>
        </w:rPr>
      </w:pPr>
      <w:r>
        <w:rPr>
          <w:rFonts w:cstheme="minorHAnsi"/>
        </w:rPr>
        <w:t>Sid Goddard</w:t>
      </w:r>
      <w:r w:rsidR="0089227A">
        <w:rPr>
          <w:rFonts w:cstheme="minorHAnsi"/>
        </w:rPr>
        <w:t xml:space="preserve">—donated </w:t>
      </w:r>
      <w:r>
        <w:rPr>
          <w:rFonts w:cstheme="minorHAnsi"/>
        </w:rPr>
        <w:t>$50 to the BES lunch fund</w:t>
      </w:r>
    </w:p>
    <w:p w14:paraId="678F197B" w14:textId="77777777" w:rsidR="0089227A" w:rsidRDefault="00605299" w:rsidP="0089227A">
      <w:pPr>
        <w:pStyle w:val="ListParagraph"/>
        <w:numPr>
          <w:ilvl w:val="0"/>
          <w:numId w:val="3"/>
        </w:numPr>
        <w:spacing w:after="0"/>
        <w:rPr>
          <w:rFonts w:cstheme="minorHAnsi"/>
        </w:rPr>
      </w:pPr>
      <w:r>
        <w:rPr>
          <w:rFonts w:cstheme="minorHAnsi"/>
        </w:rPr>
        <w:t>Beloit Methodist Church</w:t>
      </w:r>
      <w:r w:rsidR="0089227A">
        <w:rPr>
          <w:rFonts w:cstheme="minorHAnsi"/>
        </w:rPr>
        <w:t>—</w:t>
      </w:r>
      <w:r>
        <w:rPr>
          <w:rFonts w:cstheme="minorHAnsi"/>
        </w:rPr>
        <w:t>donated hats and gloves to school nurse</w:t>
      </w:r>
    </w:p>
    <w:p w14:paraId="77D17FB0" w14:textId="77777777" w:rsidR="00605299" w:rsidRDefault="00605299" w:rsidP="0089227A">
      <w:pPr>
        <w:pStyle w:val="ListParagraph"/>
        <w:numPr>
          <w:ilvl w:val="0"/>
          <w:numId w:val="3"/>
        </w:numPr>
        <w:spacing w:after="0"/>
        <w:rPr>
          <w:rFonts w:cstheme="minorHAnsi"/>
        </w:rPr>
      </w:pPr>
      <w:r>
        <w:rPr>
          <w:rFonts w:cstheme="minorHAnsi"/>
        </w:rPr>
        <w:t>NCK Vo-Tech Student Senate—had lunch and visited with BES kids</w:t>
      </w:r>
    </w:p>
    <w:p w14:paraId="3B1C7461" w14:textId="77777777" w:rsidR="00605299" w:rsidRDefault="00605299" w:rsidP="0089227A">
      <w:pPr>
        <w:pStyle w:val="ListParagraph"/>
        <w:numPr>
          <w:ilvl w:val="0"/>
          <w:numId w:val="3"/>
        </w:numPr>
        <w:spacing w:after="0"/>
        <w:rPr>
          <w:rFonts w:cstheme="minorHAnsi"/>
        </w:rPr>
      </w:pPr>
      <w:r>
        <w:rPr>
          <w:rFonts w:cstheme="minorHAnsi"/>
        </w:rPr>
        <w:t>Dollar Tree—donated batteries to the school</w:t>
      </w:r>
    </w:p>
    <w:p w14:paraId="4DA98760" w14:textId="77777777" w:rsidR="00605299" w:rsidRDefault="00605299" w:rsidP="0089227A">
      <w:pPr>
        <w:pStyle w:val="ListParagraph"/>
        <w:numPr>
          <w:ilvl w:val="0"/>
          <w:numId w:val="3"/>
        </w:numPr>
        <w:spacing w:after="0"/>
        <w:rPr>
          <w:rFonts w:cstheme="minorHAnsi"/>
        </w:rPr>
      </w:pPr>
      <w:r>
        <w:rPr>
          <w:rFonts w:cstheme="minorHAnsi"/>
        </w:rPr>
        <w:t>John Swanson—donated KC Royals tickets to the BES Health Challenge</w:t>
      </w:r>
    </w:p>
    <w:p w14:paraId="7BBB5B6B" w14:textId="77777777" w:rsidR="00605299" w:rsidRDefault="00605299" w:rsidP="0089227A">
      <w:pPr>
        <w:pStyle w:val="ListParagraph"/>
        <w:numPr>
          <w:ilvl w:val="0"/>
          <w:numId w:val="3"/>
        </w:numPr>
        <w:spacing w:after="0"/>
        <w:rPr>
          <w:rFonts w:cstheme="minorHAnsi"/>
        </w:rPr>
      </w:pPr>
      <w:r>
        <w:rPr>
          <w:rFonts w:cstheme="minorHAnsi"/>
        </w:rPr>
        <w:t>Sonic/Tiffany Bockover—donated water for the BES Health Challenge</w:t>
      </w:r>
    </w:p>
    <w:p w14:paraId="5DAF0723" w14:textId="77777777" w:rsidR="0089227A" w:rsidRPr="00A70B14" w:rsidRDefault="00605299" w:rsidP="00A70B14">
      <w:pPr>
        <w:spacing w:after="0"/>
        <w:ind w:left="360"/>
        <w:rPr>
          <w:rFonts w:cstheme="minorHAnsi"/>
        </w:rPr>
      </w:pPr>
      <w:r w:rsidRPr="00A70B14">
        <w:rPr>
          <w:rFonts w:cstheme="minorHAnsi"/>
        </w:rPr>
        <w:t>Amanda</w:t>
      </w:r>
      <w:r w:rsidR="0089227A" w:rsidRPr="00A70B14">
        <w:rPr>
          <w:rFonts w:cstheme="minorHAnsi"/>
        </w:rPr>
        <w:t xml:space="preserve"> moved to ac</w:t>
      </w:r>
      <w:r w:rsidRPr="00A70B14">
        <w:rPr>
          <w:rFonts w:cstheme="minorHAnsi"/>
        </w:rPr>
        <w:t xml:space="preserve">cept these nominations; Kim </w:t>
      </w:r>
      <w:r w:rsidR="0089227A" w:rsidRPr="00A70B14">
        <w:rPr>
          <w:rFonts w:cstheme="minorHAnsi"/>
        </w:rPr>
        <w:t>seconded. Motion carried.</w:t>
      </w:r>
    </w:p>
    <w:p w14:paraId="1EB1BFE1" w14:textId="77777777" w:rsidR="0089227A" w:rsidRPr="008A5E02" w:rsidRDefault="0089227A" w:rsidP="0089227A">
      <w:pPr>
        <w:spacing w:after="0"/>
        <w:rPr>
          <w:rFonts w:cstheme="minorHAnsi"/>
        </w:rPr>
      </w:pPr>
    </w:p>
    <w:p w14:paraId="241ADF60" w14:textId="77777777" w:rsidR="0089227A" w:rsidRPr="008A5E02" w:rsidRDefault="0089227A" w:rsidP="0089227A">
      <w:pPr>
        <w:spacing w:after="0"/>
        <w:rPr>
          <w:rFonts w:cstheme="minorHAnsi"/>
          <w:b/>
        </w:rPr>
      </w:pPr>
      <w:r w:rsidRPr="008A5E02">
        <w:rPr>
          <w:rFonts w:cstheme="minorHAnsi"/>
          <w:b/>
        </w:rPr>
        <w:t>PTO Report</w:t>
      </w:r>
    </w:p>
    <w:p w14:paraId="35F8280A" w14:textId="12BCEF60" w:rsidR="0089227A" w:rsidRDefault="0089227A" w:rsidP="0089227A">
      <w:pPr>
        <w:spacing w:after="0"/>
        <w:rPr>
          <w:rFonts w:cstheme="minorHAnsi"/>
        </w:rPr>
      </w:pPr>
      <w:r>
        <w:rPr>
          <w:rFonts w:cstheme="minorHAnsi"/>
        </w:rPr>
        <w:t xml:space="preserve">PTO </w:t>
      </w:r>
      <w:r w:rsidR="0030258D">
        <w:rPr>
          <w:rFonts w:cstheme="minorHAnsi"/>
        </w:rPr>
        <w:t>Family Bingo Night on January 18</w:t>
      </w:r>
      <w:r w:rsidR="0030258D" w:rsidRPr="0030258D">
        <w:rPr>
          <w:rFonts w:cstheme="minorHAnsi"/>
          <w:vertAlign w:val="superscript"/>
        </w:rPr>
        <w:t>th</w:t>
      </w:r>
      <w:r w:rsidR="0030258D">
        <w:rPr>
          <w:rFonts w:cstheme="minorHAnsi"/>
        </w:rPr>
        <w:t xml:space="preserve"> had a great turnout despite the weather.  Box Tops is still going on.  Pizza Hut PTO Fundraiser is on Monday February 26</w:t>
      </w:r>
      <w:r w:rsidR="0030258D" w:rsidRPr="0030258D">
        <w:rPr>
          <w:rFonts w:cstheme="minorHAnsi"/>
          <w:vertAlign w:val="superscript"/>
        </w:rPr>
        <w:t>th</w:t>
      </w:r>
      <w:r w:rsidR="0030258D">
        <w:rPr>
          <w:rFonts w:cstheme="minorHAnsi"/>
        </w:rPr>
        <w:t>.</w:t>
      </w:r>
    </w:p>
    <w:p w14:paraId="5D791B7F" w14:textId="77777777" w:rsidR="0089227A" w:rsidRDefault="0089227A" w:rsidP="0089227A">
      <w:pPr>
        <w:spacing w:after="0"/>
        <w:rPr>
          <w:rFonts w:cstheme="minorHAnsi"/>
        </w:rPr>
      </w:pPr>
    </w:p>
    <w:p w14:paraId="0A20BEFE" w14:textId="77777777" w:rsidR="0089227A" w:rsidRDefault="0089227A" w:rsidP="0089227A">
      <w:pPr>
        <w:spacing w:after="0"/>
        <w:rPr>
          <w:rFonts w:cstheme="minorHAnsi"/>
          <w:b/>
        </w:rPr>
      </w:pPr>
      <w:r w:rsidRPr="0088461F">
        <w:rPr>
          <w:rFonts w:cstheme="minorHAnsi"/>
          <w:b/>
        </w:rPr>
        <w:t>Old Business</w:t>
      </w:r>
    </w:p>
    <w:p w14:paraId="661D6CB7" w14:textId="1F41FF5D" w:rsidR="0089227A" w:rsidRDefault="007418D9" w:rsidP="0089227A">
      <w:pPr>
        <w:spacing w:after="0"/>
        <w:rPr>
          <w:rFonts w:cstheme="minorHAnsi"/>
          <w:bCs/>
        </w:rPr>
      </w:pPr>
      <w:r w:rsidRPr="007418D9">
        <w:rPr>
          <w:rFonts w:cstheme="minorHAnsi"/>
          <w:bCs/>
        </w:rPr>
        <w:t xml:space="preserve">Mrs. Porter said discussions are still in the beginning stages </w:t>
      </w:r>
      <w:r w:rsidR="00A70B14">
        <w:rPr>
          <w:rFonts w:cstheme="minorHAnsi"/>
          <w:bCs/>
        </w:rPr>
        <w:t xml:space="preserve">for </w:t>
      </w:r>
      <w:r w:rsidRPr="007418D9">
        <w:rPr>
          <w:rFonts w:cstheme="minorHAnsi"/>
          <w:bCs/>
        </w:rPr>
        <w:t>BES providing or coordinating swimming lessons for 4</w:t>
      </w:r>
      <w:r w:rsidRPr="007418D9">
        <w:rPr>
          <w:rFonts w:cstheme="minorHAnsi"/>
          <w:bCs/>
          <w:vertAlign w:val="superscript"/>
        </w:rPr>
        <w:t>th</w:t>
      </w:r>
      <w:r w:rsidRPr="007418D9">
        <w:rPr>
          <w:rFonts w:cstheme="minorHAnsi"/>
          <w:bCs/>
        </w:rPr>
        <w:t xml:space="preserve"> graders in the coming years.</w:t>
      </w:r>
    </w:p>
    <w:p w14:paraId="5EE2A0DE" w14:textId="77777777" w:rsidR="007418D9" w:rsidRPr="007418D9" w:rsidRDefault="007418D9" w:rsidP="0089227A">
      <w:pPr>
        <w:spacing w:after="0"/>
        <w:rPr>
          <w:rFonts w:cstheme="minorHAnsi"/>
          <w:bCs/>
        </w:rPr>
      </w:pPr>
    </w:p>
    <w:p w14:paraId="11E09667" w14:textId="77777777" w:rsidR="0089227A" w:rsidRPr="008A5E02" w:rsidRDefault="0089227A" w:rsidP="0089227A">
      <w:pPr>
        <w:spacing w:after="0"/>
        <w:rPr>
          <w:rFonts w:cstheme="minorHAnsi"/>
          <w:b/>
        </w:rPr>
      </w:pPr>
      <w:r w:rsidRPr="008A5E02">
        <w:rPr>
          <w:rFonts w:cstheme="minorHAnsi"/>
          <w:b/>
        </w:rPr>
        <w:t>Community Comments</w:t>
      </w:r>
    </w:p>
    <w:p w14:paraId="6FF6B2CD" w14:textId="77777777" w:rsidR="0089227A" w:rsidRDefault="0089227A" w:rsidP="0089227A">
      <w:pPr>
        <w:spacing w:after="0"/>
        <w:rPr>
          <w:rFonts w:cstheme="minorHAnsi"/>
        </w:rPr>
      </w:pPr>
      <w:r>
        <w:rPr>
          <w:rFonts w:cstheme="minorHAnsi"/>
        </w:rPr>
        <w:t>None.</w:t>
      </w:r>
    </w:p>
    <w:p w14:paraId="663643F4" w14:textId="77777777" w:rsidR="0089227A" w:rsidRPr="008A5E02" w:rsidRDefault="0089227A" w:rsidP="0089227A">
      <w:pPr>
        <w:spacing w:after="0"/>
        <w:rPr>
          <w:rFonts w:cstheme="minorHAnsi"/>
        </w:rPr>
      </w:pPr>
    </w:p>
    <w:p w14:paraId="4AD9CD9E" w14:textId="77777777" w:rsidR="0089227A" w:rsidRPr="008A5E02" w:rsidRDefault="0089227A" w:rsidP="0089227A">
      <w:pPr>
        <w:spacing w:after="0"/>
        <w:rPr>
          <w:rFonts w:cstheme="minorHAnsi"/>
          <w:b/>
        </w:rPr>
      </w:pPr>
      <w:r w:rsidRPr="008A5E02">
        <w:rPr>
          <w:rFonts w:cstheme="minorHAnsi"/>
          <w:b/>
        </w:rPr>
        <w:t>Committee Reports</w:t>
      </w:r>
    </w:p>
    <w:p w14:paraId="20B20868" w14:textId="77777777" w:rsidR="0089227A" w:rsidRPr="008A5E02" w:rsidRDefault="0089227A" w:rsidP="0089227A">
      <w:pPr>
        <w:pStyle w:val="ListParagraph"/>
        <w:numPr>
          <w:ilvl w:val="0"/>
          <w:numId w:val="2"/>
        </w:numPr>
        <w:spacing w:after="0"/>
        <w:rPr>
          <w:rFonts w:cstheme="minorHAnsi"/>
          <w:b/>
        </w:rPr>
      </w:pPr>
      <w:r w:rsidRPr="008A5E02">
        <w:rPr>
          <w:rFonts w:cstheme="minorHAnsi"/>
        </w:rPr>
        <w:t>By-Laws –</w:t>
      </w:r>
      <w:r>
        <w:rPr>
          <w:rFonts w:cstheme="minorHAnsi"/>
        </w:rPr>
        <w:t xml:space="preserve"> No Update</w:t>
      </w:r>
    </w:p>
    <w:p w14:paraId="68F947BC" w14:textId="77777777" w:rsidR="0089227A" w:rsidRPr="008A5E02" w:rsidRDefault="0089227A" w:rsidP="0089227A">
      <w:pPr>
        <w:pStyle w:val="ListParagraph"/>
        <w:numPr>
          <w:ilvl w:val="0"/>
          <w:numId w:val="2"/>
        </w:numPr>
        <w:spacing w:after="0"/>
        <w:rPr>
          <w:rFonts w:cstheme="minorHAnsi"/>
          <w:b/>
        </w:rPr>
      </w:pPr>
      <w:r w:rsidRPr="008A5E02">
        <w:rPr>
          <w:rFonts w:cstheme="minorHAnsi"/>
        </w:rPr>
        <w:t>Character Ed – No update</w:t>
      </w:r>
    </w:p>
    <w:p w14:paraId="3E41DBDA" w14:textId="77777777" w:rsidR="0089227A" w:rsidRPr="008A5E02" w:rsidRDefault="0089227A" w:rsidP="0089227A">
      <w:pPr>
        <w:pStyle w:val="ListParagraph"/>
        <w:numPr>
          <w:ilvl w:val="0"/>
          <w:numId w:val="2"/>
        </w:numPr>
        <w:spacing w:after="0"/>
        <w:rPr>
          <w:rFonts w:cstheme="minorHAnsi"/>
          <w:b/>
        </w:rPr>
      </w:pPr>
      <w:r w:rsidRPr="008A5E02">
        <w:rPr>
          <w:rFonts w:cstheme="minorHAnsi"/>
        </w:rPr>
        <w:t>Goals – No update</w:t>
      </w:r>
    </w:p>
    <w:p w14:paraId="7F9C0AE4" w14:textId="73BFF433" w:rsidR="0089227A" w:rsidRPr="00E35375" w:rsidRDefault="0089227A" w:rsidP="00E35375">
      <w:pPr>
        <w:pStyle w:val="ListParagraph"/>
        <w:numPr>
          <w:ilvl w:val="0"/>
          <w:numId w:val="2"/>
        </w:numPr>
        <w:spacing w:after="0"/>
        <w:rPr>
          <w:rFonts w:cstheme="minorHAnsi"/>
          <w:b/>
        </w:rPr>
      </w:pPr>
      <w:r w:rsidRPr="008A5E02">
        <w:rPr>
          <w:rFonts w:cstheme="minorHAnsi"/>
        </w:rPr>
        <w:t>Parent Involvement –</w:t>
      </w:r>
      <w:r w:rsidR="00E35375">
        <w:rPr>
          <w:rFonts w:cstheme="minorHAnsi"/>
        </w:rPr>
        <w:t xml:space="preserve"> The Parent </w:t>
      </w:r>
      <w:r w:rsidR="0030258D">
        <w:rPr>
          <w:rFonts w:cstheme="minorHAnsi"/>
        </w:rPr>
        <w:t>Engagement</w:t>
      </w:r>
      <w:r w:rsidR="00E35375">
        <w:rPr>
          <w:rFonts w:cstheme="minorHAnsi"/>
        </w:rPr>
        <w:t xml:space="preserve"> Survey was reviewed.  No changes were made.  The survey will be available for parents/guardians of BES students to fill out during Parent Teacher Conferences on February 15</w:t>
      </w:r>
      <w:r w:rsidR="00E35375" w:rsidRPr="00E35375">
        <w:rPr>
          <w:rFonts w:cstheme="minorHAnsi"/>
          <w:vertAlign w:val="superscript"/>
        </w:rPr>
        <w:t>th</w:t>
      </w:r>
      <w:r w:rsidR="00E35375">
        <w:rPr>
          <w:rFonts w:cstheme="minorHAnsi"/>
        </w:rPr>
        <w:t>.  There was a group discussion on how to increase the response rate for the parent survey.  Mrs. Porter is going to look into including a QR code this year for easier a</w:t>
      </w:r>
      <w:r w:rsidR="004515EB">
        <w:rPr>
          <w:rFonts w:cstheme="minorHAnsi"/>
        </w:rPr>
        <w:t>ccess to the survey to see if this raises the response rate.</w:t>
      </w:r>
    </w:p>
    <w:p w14:paraId="205ABEB9" w14:textId="77777777" w:rsidR="00E35375" w:rsidRDefault="00123A49" w:rsidP="00E35375">
      <w:pPr>
        <w:pStyle w:val="ListParagraph"/>
        <w:spacing w:after="0"/>
        <w:ind w:left="1440"/>
        <w:rPr>
          <w:rFonts w:cstheme="minorHAnsi"/>
        </w:rPr>
      </w:pPr>
      <w:r>
        <w:rPr>
          <w:rFonts w:cstheme="minorHAnsi"/>
        </w:rPr>
        <w:t xml:space="preserve">Stephanie Porter has been working alongside </w:t>
      </w:r>
      <w:r w:rsidR="00E35375">
        <w:rPr>
          <w:rFonts w:cstheme="minorHAnsi"/>
        </w:rPr>
        <w:t>Nora Rhoades</w:t>
      </w:r>
      <w:r w:rsidR="00A5469F">
        <w:rPr>
          <w:rFonts w:cstheme="minorHAnsi"/>
        </w:rPr>
        <w:t>, the You</w:t>
      </w:r>
      <w:r>
        <w:rPr>
          <w:rFonts w:cstheme="minorHAnsi"/>
        </w:rPr>
        <w:t>th Development Extension Agent from the Post Rock District for K-State Research &amp; Extension, on ideas for a math group at BES.  Nora has begun the process of connecting our school with the KSU Math Department via K-State 105.   The goal is to have more discussions and ideas centered on how the KSU Math Department can engage with schools throughout rural areas like ours.</w:t>
      </w:r>
    </w:p>
    <w:p w14:paraId="54537647" w14:textId="77777777" w:rsidR="00123A49" w:rsidRDefault="00123A49" w:rsidP="00E35375">
      <w:pPr>
        <w:pStyle w:val="ListParagraph"/>
        <w:spacing w:after="0"/>
        <w:ind w:left="1440"/>
        <w:rPr>
          <w:rFonts w:cstheme="minorHAnsi"/>
        </w:rPr>
      </w:pPr>
    </w:p>
    <w:p w14:paraId="20ED6F0A" w14:textId="77777777" w:rsidR="00123A49" w:rsidRDefault="00123A49" w:rsidP="00E35375">
      <w:pPr>
        <w:pStyle w:val="ListParagraph"/>
        <w:spacing w:after="0"/>
        <w:ind w:left="1440"/>
        <w:rPr>
          <w:rFonts w:cstheme="minorHAnsi"/>
          <w:b/>
        </w:rPr>
      </w:pPr>
    </w:p>
    <w:p w14:paraId="4FC9A607" w14:textId="75D8075A" w:rsidR="0089227A" w:rsidRPr="004E109B" w:rsidRDefault="0030258D" w:rsidP="0089227A">
      <w:pPr>
        <w:spacing w:after="0"/>
        <w:rPr>
          <w:rFonts w:cstheme="minorHAnsi"/>
        </w:rPr>
      </w:pPr>
      <w:r>
        <w:rPr>
          <w:rFonts w:cstheme="minorHAnsi"/>
        </w:rPr>
        <w:t>Stephanie</w:t>
      </w:r>
      <w:r w:rsidR="0089227A">
        <w:rPr>
          <w:rFonts w:cstheme="minorHAnsi"/>
        </w:rPr>
        <w:t xml:space="preserve"> will report for the next BOE on </w:t>
      </w:r>
      <w:r>
        <w:rPr>
          <w:rFonts w:cstheme="minorHAnsi"/>
        </w:rPr>
        <w:t>February 12</w:t>
      </w:r>
      <w:r w:rsidR="0089227A" w:rsidRPr="004E109B">
        <w:rPr>
          <w:rFonts w:cstheme="minorHAnsi"/>
        </w:rPr>
        <w:t>, 202</w:t>
      </w:r>
      <w:r>
        <w:rPr>
          <w:rFonts w:cstheme="minorHAnsi"/>
        </w:rPr>
        <w:t>4</w:t>
      </w:r>
      <w:r w:rsidR="0089227A" w:rsidRPr="004E109B">
        <w:rPr>
          <w:rFonts w:cstheme="minorHAnsi"/>
        </w:rPr>
        <w:t>.  The next Site Council meeting is</w:t>
      </w:r>
      <w:r w:rsidR="0089227A">
        <w:rPr>
          <w:rFonts w:cstheme="minorHAnsi"/>
        </w:rPr>
        <w:t xml:space="preserve"> scheduled for Monday, </w:t>
      </w:r>
      <w:r>
        <w:rPr>
          <w:rFonts w:cstheme="minorHAnsi"/>
        </w:rPr>
        <w:t>February</w:t>
      </w:r>
      <w:r w:rsidR="0089227A">
        <w:rPr>
          <w:rFonts w:cstheme="minorHAnsi"/>
        </w:rPr>
        <w:t xml:space="preserve"> 2</w:t>
      </w:r>
      <w:r>
        <w:rPr>
          <w:rFonts w:cstheme="minorHAnsi"/>
        </w:rPr>
        <w:t>6</w:t>
      </w:r>
      <w:r w:rsidR="0089227A">
        <w:rPr>
          <w:rFonts w:cstheme="minorHAnsi"/>
        </w:rPr>
        <w:t>th</w:t>
      </w:r>
      <w:r w:rsidR="0089227A" w:rsidRPr="004E109B">
        <w:rPr>
          <w:rFonts w:cstheme="minorHAnsi"/>
          <w:vertAlign w:val="superscript"/>
        </w:rPr>
        <w:t>th</w:t>
      </w:r>
      <w:r w:rsidR="0089227A" w:rsidRPr="004E109B">
        <w:rPr>
          <w:rFonts w:cstheme="minorHAnsi"/>
        </w:rPr>
        <w:t xml:space="preserve"> @ 4:00 pm in the BES Library.</w:t>
      </w:r>
      <w:r w:rsidR="0089227A">
        <w:rPr>
          <w:rFonts w:cstheme="minorHAnsi"/>
        </w:rPr>
        <w:t xml:space="preserve">  </w:t>
      </w:r>
      <w:r>
        <w:rPr>
          <w:rFonts w:cstheme="minorHAnsi"/>
        </w:rPr>
        <w:t>Chrissie</w:t>
      </w:r>
      <w:r w:rsidR="0089227A">
        <w:rPr>
          <w:rFonts w:cstheme="minorHAnsi"/>
        </w:rPr>
        <w:t xml:space="preserve"> </w:t>
      </w:r>
      <w:r w:rsidR="0089227A" w:rsidRPr="004E109B">
        <w:rPr>
          <w:rFonts w:cstheme="minorHAnsi"/>
        </w:rPr>
        <w:t>mov</w:t>
      </w:r>
      <w:r w:rsidR="0089227A">
        <w:rPr>
          <w:rFonts w:cstheme="minorHAnsi"/>
        </w:rPr>
        <w:t xml:space="preserve">ed to adjourn the meeting; </w:t>
      </w:r>
      <w:r>
        <w:rPr>
          <w:rFonts w:cstheme="minorHAnsi"/>
        </w:rPr>
        <w:t>Amber</w:t>
      </w:r>
      <w:r w:rsidR="0089227A" w:rsidRPr="004E109B">
        <w:rPr>
          <w:rFonts w:cstheme="minorHAnsi"/>
        </w:rPr>
        <w:t xml:space="preserve"> seconded.  Motion carried.  Meeting adjourned.</w:t>
      </w:r>
    </w:p>
    <w:p w14:paraId="05F33AC1" w14:textId="77777777" w:rsidR="0089227A" w:rsidRDefault="0089227A" w:rsidP="0089227A">
      <w:pPr>
        <w:spacing w:after="0"/>
        <w:rPr>
          <w:rFonts w:ascii="Times New Roman" w:hAnsi="Times New Roman" w:cs="Times New Roman"/>
          <w:b/>
          <w:sz w:val="24"/>
          <w:szCs w:val="24"/>
        </w:rPr>
      </w:pPr>
    </w:p>
    <w:p w14:paraId="5F21BA47" w14:textId="77777777" w:rsidR="0089227A" w:rsidRDefault="0089227A" w:rsidP="0089227A">
      <w:pPr>
        <w:spacing w:after="0"/>
        <w:rPr>
          <w:rFonts w:cstheme="minorHAnsi"/>
        </w:rPr>
      </w:pPr>
      <w:r w:rsidRPr="004E109B">
        <w:rPr>
          <w:rFonts w:cstheme="minorHAnsi"/>
        </w:rPr>
        <w:t>Kim Martin, Secretary</w:t>
      </w:r>
    </w:p>
    <w:p w14:paraId="2BF43087" w14:textId="77777777" w:rsidR="0089227A" w:rsidRDefault="0089227A" w:rsidP="0089227A">
      <w:pPr>
        <w:spacing w:after="0"/>
        <w:rPr>
          <w:rFonts w:cstheme="minorHAnsi"/>
        </w:rPr>
      </w:pPr>
    </w:p>
    <w:p w14:paraId="008BA2C8" w14:textId="77777777" w:rsidR="0089227A" w:rsidRDefault="0089227A" w:rsidP="0089227A">
      <w:pPr>
        <w:spacing w:after="0"/>
        <w:rPr>
          <w:rFonts w:cstheme="minorHAnsi"/>
        </w:rPr>
      </w:pPr>
    </w:p>
    <w:p w14:paraId="07F09306" w14:textId="77777777" w:rsidR="0089227A" w:rsidRDefault="0089227A" w:rsidP="0089227A">
      <w:pPr>
        <w:spacing w:after="0"/>
        <w:rPr>
          <w:rFonts w:cstheme="minorHAnsi"/>
        </w:rPr>
      </w:pPr>
    </w:p>
    <w:p w14:paraId="334501C8" w14:textId="77777777" w:rsidR="0089227A" w:rsidRPr="008A5E02" w:rsidRDefault="0089227A" w:rsidP="0089227A">
      <w:pPr>
        <w:spacing w:after="0"/>
        <w:rPr>
          <w:rFonts w:cstheme="minorHAnsi"/>
          <w:b/>
        </w:rPr>
      </w:pPr>
      <w:r w:rsidRPr="008A5E02">
        <w:rPr>
          <w:rFonts w:cstheme="minorHAnsi"/>
          <w:b/>
        </w:rPr>
        <w:t>Board Meeting sign-up schedule:</w:t>
      </w:r>
    </w:p>
    <w:p w14:paraId="7A32B02D" w14:textId="77777777" w:rsidR="0089227A" w:rsidRPr="008A5E02" w:rsidRDefault="0089227A" w:rsidP="0089227A">
      <w:pPr>
        <w:pStyle w:val="ListParagraph"/>
        <w:numPr>
          <w:ilvl w:val="0"/>
          <w:numId w:val="1"/>
        </w:numPr>
        <w:spacing w:after="0"/>
        <w:rPr>
          <w:rFonts w:cstheme="minorHAnsi"/>
        </w:rPr>
      </w:pPr>
      <w:r w:rsidRPr="008A5E02">
        <w:rPr>
          <w:rFonts w:cstheme="minorHAnsi"/>
        </w:rPr>
        <w:t>Mar. 11</w:t>
      </w:r>
      <w:r w:rsidRPr="008A5E02">
        <w:rPr>
          <w:rFonts w:cstheme="minorHAnsi"/>
          <w:vertAlign w:val="superscript"/>
        </w:rPr>
        <w:t>th</w:t>
      </w:r>
      <w:r w:rsidRPr="008A5E02">
        <w:rPr>
          <w:rFonts w:cstheme="minorHAnsi"/>
        </w:rPr>
        <w:t>:</w:t>
      </w:r>
      <w:r w:rsidRPr="008A5E02">
        <w:rPr>
          <w:rFonts w:cstheme="minorHAnsi"/>
        </w:rPr>
        <w:tab/>
        <w:t>Chrissie</w:t>
      </w:r>
    </w:p>
    <w:p w14:paraId="059D9574" w14:textId="77777777" w:rsidR="0089227A" w:rsidRPr="008A5E02" w:rsidRDefault="0089227A" w:rsidP="0089227A">
      <w:pPr>
        <w:pStyle w:val="ListParagraph"/>
        <w:numPr>
          <w:ilvl w:val="0"/>
          <w:numId w:val="1"/>
        </w:numPr>
        <w:spacing w:after="0"/>
        <w:rPr>
          <w:rFonts w:cstheme="minorHAnsi"/>
        </w:rPr>
      </w:pPr>
      <w:r w:rsidRPr="008A5E02">
        <w:rPr>
          <w:rFonts w:cstheme="minorHAnsi"/>
        </w:rPr>
        <w:t>April 8</w:t>
      </w:r>
      <w:r w:rsidRPr="008A5E02">
        <w:rPr>
          <w:rFonts w:cstheme="minorHAnsi"/>
          <w:vertAlign w:val="superscript"/>
        </w:rPr>
        <w:t>th</w:t>
      </w:r>
      <w:r w:rsidRPr="008A5E02">
        <w:rPr>
          <w:rFonts w:cstheme="minorHAnsi"/>
        </w:rPr>
        <w:t>:</w:t>
      </w:r>
      <w:r w:rsidRPr="008A5E02">
        <w:rPr>
          <w:rFonts w:cstheme="minorHAnsi"/>
        </w:rPr>
        <w:tab/>
        <w:t>B</w:t>
      </w:r>
    </w:p>
    <w:p w14:paraId="097B3439" w14:textId="77777777" w:rsidR="0089227A" w:rsidRPr="008A5E02" w:rsidRDefault="0089227A" w:rsidP="0089227A">
      <w:pPr>
        <w:pStyle w:val="ListParagraph"/>
        <w:numPr>
          <w:ilvl w:val="0"/>
          <w:numId w:val="1"/>
        </w:numPr>
        <w:spacing w:after="0"/>
        <w:rPr>
          <w:rFonts w:cstheme="minorHAnsi"/>
        </w:rPr>
      </w:pPr>
      <w:r w:rsidRPr="008A5E02">
        <w:rPr>
          <w:rFonts w:cstheme="minorHAnsi"/>
        </w:rPr>
        <w:t>May 13</w:t>
      </w:r>
      <w:r w:rsidRPr="008A5E02">
        <w:rPr>
          <w:rFonts w:cstheme="minorHAnsi"/>
          <w:vertAlign w:val="superscript"/>
        </w:rPr>
        <w:t>th</w:t>
      </w:r>
      <w:r w:rsidRPr="008A5E02">
        <w:rPr>
          <w:rFonts w:cstheme="minorHAnsi"/>
        </w:rPr>
        <w:t>:</w:t>
      </w:r>
      <w:r w:rsidRPr="008A5E02">
        <w:rPr>
          <w:rFonts w:cstheme="minorHAnsi"/>
        </w:rPr>
        <w:tab/>
        <w:t>Stephanie</w:t>
      </w:r>
    </w:p>
    <w:p w14:paraId="568F2135" w14:textId="77777777" w:rsidR="00000000" w:rsidRDefault="00000000"/>
    <w:sectPr w:rsidR="00634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4238F"/>
    <w:multiLevelType w:val="hybridMultilevel"/>
    <w:tmpl w:val="B92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56994"/>
    <w:multiLevelType w:val="hybridMultilevel"/>
    <w:tmpl w:val="1F8CA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D262DD"/>
    <w:multiLevelType w:val="hybridMultilevel"/>
    <w:tmpl w:val="3FFE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309506">
    <w:abstractNumId w:val="1"/>
  </w:num>
  <w:num w:numId="2" w16cid:durableId="63920121">
    <w:abstractNumId w:val="0"/>
  </w:num>
  <w:num w:numId="3" w16cid:durableId="198931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27A"/>
    <w:rsid w:val="00003CB4"/>
    <w:rsid w:val="000D7685"/>
    <w:rsid w:val="000F0FDE"/>
    <w:rsid w:val="00123A49"/>
    <w:rsid w:val="00140377"/>
    <w:rsid w:val="001E6A4D"/>
    <w:rsid w:val="002841CA"/>
    <w:rsid w:val="0030258D"/>
    <w:rsid w:val="00302CE0"/>
    <w:rsid w:val="004515EB"/>
    <w:rsid w:val="00605299"/>
    <w:rsid w:val="00666A3E"/>
    <w:rsid w:val="007418D9"/>
    <w:rsid w:val="0089227A"/>
    <w:rsid w:val="00A5469F"/>
    <w:rsid w:val="00A70B14"/>
    <w:rsid w:val="00A80B5A"/>
    <w:rsid w:val="00AC2BB8"/>
    <w:rsid w:val="00BE3C00"/>
    <w:rsid w:val="00DB6D5C"/>
    <w:rsid w:val="00DC4C1E"/>
    <w:rsid w:val="00E35375"/>
    <w:rsid w:val="00EA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8BE3"/>
  <w15:docId w15:val="{321B10B3-1EBF-49EE-A0F6-19D1626C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&amp; Kim</dc:creator>
  <cp:lastModifiedBy>Michael Martin</cp:lastModifiedBy>
  <cp:revision>10</cp:revision>
  <dcterms:created xsi:type="dcterms:W3CDTF">2024-02-11T21:10:00Z</dcterms:created>
  <dcterms:modified xsi:type="dcterms:W3CDTF">2024-02-26T15:31:00Z</dcterms:modified>
</cp:coreProperties>
</file>